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2" w:rsidRDefault="0054218A" w:rsidP="0054218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แนวทางแก้ไข</w:t>
      </w:r>
      <w:r w:rsidRPr="0054218A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เหตุการณ์ฉุกเฉินในระบบลูกโซ่ความเย็น</w:t>
      </w:r>
    </w:p>
    <w:p w:rsidR="0054218A" w:rsidRDefault="00F75769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75769">
        <w:rPr>
          <w:rFonts w:ascii="TH SarabunPSK" w:hAnsi="TH SarabunPSK" w:cs="TH SarabunPSK"/>
          <w:sz w:val="32"/>
          <w:szCs w:val="32"/>
        </w:rPr>
        <w:t xml:space="preserve">Cold chain breakdown </w:t>
      </w:r>
      <w:r w:rsidRPr="00F75769">
        <w:rPr>
          <w:rFonts w:ascii="TH SarabunPSK" w:hAnsi="TH SarabunPSK" w:cs="TH SarabunPSK"/>
          <w:sz w:val="32"/>
          <w:szCs w:val="32"/>
          <w:cs/>
        </w:rPr>
        <w:t xml:space="preserve">หรือเหตุการณ์ฉุกเฉินในระบบลูกโซ่ความเย็น หมายถึง เหตุการณ์ที่พบอุณหภูมิสูงกว่าปกติหรือต่ำกว่า 0 </w:t>
      </w:r>
      <w:r w:rsidRPr="00F75769">
        <w:rPr>
          <w:rFonts w:ascii="TH SarabunPSK" w:hAnsi="TH SarabunPSK" w:cs="TH SarabunPSK"/>
          <w:sz w:val="32"/>
          <w:szCs w:val="32"/>
        </w:rPr>
        <w:t xml:space="preserve">°C </w:t>
      </w:r>
      <w:r w:rsidRPr="00F75769">
        <w:rPr>
          <w:rFonts w:ascii="TH SarabunPSK" w:hAnsi="TH SarabunPSK" w:cs="TH SarabunPSK"/>
          <w:sz w:val="32"/>
          <w:szCs w:val="32"/>
          <w:cs/>
        </w:rPr>
        <w:t xml:space="preserve">ในระหว่างขนส่งหรือจัดเก็บวัคซีน ซึ่งเหตุการณ์นี้เกิดได้จากหลายสาเหตุ </w:t>
      </w:r>
      <w:r w:rsidR="00B81A90">
        <w:rPr>
          <w:rFonts w:ascii="TH SarabunPSK" w:hAnsi="TH SarabunPSK" w:cs="TH SarabunPSK"/>
          <w:sz w:val="32"/>
          <w:szCs w:val="32"/>
          <w:cs/>
        </w:rPr>
        <w:t>เช่น ไฟฟ้าดับ ตู้เย็นเสีย ปลั</w:t>
      </w:r>
      <w:r w:rsidR="00B81A90">
        <w:rPr>
          <w:rFonts w:ascii="TH SarabunPSK" w:hAnsi="TH SarabunPSK" w:cs="TH SarabunPSK" w:hint="cs"/>
          <w:sz w:val="32"/>
          <w:szCs w:val="32"/>
          <w:cs/>
        </w:rPr>
        <w:t>๊</w:t>
      </w:r>
      <w:r w:rsidR="0054218A" w:rsidRPr="0054218A">
        <w:rPr>
          <w:rFonts w:ascii="TH SarabunPSK" w:hAnsi="TH SarabunPSK" w:cs="TH SarabunPSK"/>
          <w:sz w:val="32"/>
          <w:szCs w:val="32"/>
          <w:cs/>
        </w:rPr>
        <w:t xml:space="preserve">กตู้เย็นหลุดหรือหลวม </w:t>
      </w:r>
    </w:p>
    <w:p w:rsidR="0054218A" w:rsidRDefault="0054218A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มีแนวทางป้องกัน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แก้ไข ดังนี้</w:t>
      </w:r>
    </w:p>
    <w:p w:rsidR="0054218A" w:rsidRPr="00B81A90" w:rsidRDefault="0054218A" w:rsidP="00B81A9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ติดป้าย</w:t>
      </w:r>
      <w:r w:rsidRPr="00B81A90">
        <w:rPr>
          <w:rFonts w:ascii="TH SarabunPSK" w:hAnsi="TH SarabunPSK" w:cs="TH SarabunPSK"/>
          <w:sz w:val="32"/>
          <w:szCs w:val="32"/>
        </w:rPr>
        <w:t>“</w:t>
      </w:r>
      <w:r w:rsidRPr="00B81A90">
        <w:rPr>
          <w:rFonts w:ascii="TH SarabunPSK" w:hAnsi="TH SarabunPSK" w:cs="TH SarabunPSK"/>
          <w:sz w:val="32"/>
          <w:szCs w:val="32"/>
          <w:cs/>
        </w:rPr>
        <w:t>ห้ามดึงปลั๊กตู้เย็น</w:t>
      </w:r>
      <w:r w:rsidRPr="00B81A90">
        <w:rPr>
          <w:rFonts w:ascii="TH SarabunPSK" w:hAnsi="TH SarabunPSK" w:cs="TH SarabunPSK"/>
          <w:sz w:val="32"/>
          <w:szCs w:val="32"/>
        </w:rPr>
        <w:t xml:space="preserve">” </w:t>
      </w:r>
      <w:r w:rsidRPr="00B81A90">
        <w:rPr>
          <w:rFonts w:ascii="TH SarabunPSK" w:hAnsi="TH SarabunPSK" w:cs="TH SarabunPSK"/>
          <w:sz w:val="32"/>
          <w:szCs w:val="32"/>
          <w:cs/>
        </w:rPr>
        <w:t>หรือ</w:t>
      </w:r>
      <w:r w:rsidRPr="00B81A90">
        <w:rPr>
          <w:rFonts w:ascii="TH SarabunPSK" w:hAnsi="TH SarabunPSK" w:cs="TH SarabunPSK"/>
          <w:sz w:val="32"/>
          <w:szCs w:val="32"/>
        </w:rPr>
        <w:t>“</w:t>
      </w:r>
      <w:r w:rsidRPr="00B81A90">
        <w:rPr>
          <w:rFonts w:ascii="TH SarabunPSK" w:hAnsi="TH SarabunPSK" w:cs="TH SarabunPSK"/>
          <w:sz w:val="32"/>
          <w:szCs w:val="32"/>
          <w:cs/>
        </w:rPr>
        <w:t>ห้ามปิดสวิทช์</w:t>
      </w:r>
      <w:r w:rsidRPr="00B81A90">
        <w:rPr>
          <w:rFonts w:ascii="TH SarabunPSK" w:hAnsi="TH SarabunPSK" w:cs="TH SarabunPSK"/>
          <w:sz w:val="32"/>
          <w:szCs w:val="32"/>
        </w:rPr>
        <w:t xml:space="preserve">Breaker </w:t>
      </w:r>
      <w:r w:rsidRPr="00B81A90">
        <w:rPr>
          <w:rFonts w:ascii="TH SarabunPSK" w:hAnsi="TH SarabunPSK" w:cs="TH SarabunPSK"/>
          <w:sz w:val="32"/>
          <w:szCs w:val="32"/>
          <w:cs/>
        </w:rPr>
        <w:t>ของตู้เย็น</w:t>
      </w:r>
      <w:r w:rsidRPr="00B81A90">
        <w:rPr>
          <w:rFonts w:ascii="TH SarabunPSK" w:hAnsi="TH SarabunPSK" w:cs="TH SarabunPSK"/>
          <w:sz w:val="32"/>
          <w:szCs w:val="32"/>
        </w:rPr>
        <w:t>”</w:t>
      </w:r>
    </w:p>
    <w:p w:rsidR="0054218A" w:rsidRDefault="0054218A" w:rsidP="00B81A9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ปลั๊กตู้เย็นควรมีเต้าเสียบแยกต่างหาก และพันเทปกาวให้ปลั๊กตู้เย็นติดแน่น เพื่อป้องกันการดึงผิดปลั๊ก ถ้ามีหลายเต้าเสียบให้ใช้เทปปิดเต้าเสียบที่เหลือเพื่อไม่ให้เสียบเครื่องใช้ไฟฟ้าชนิดอื่นที่อาจทำให้กระแสไฟฟ้าเข้าตู้เย็นไม่สม่ำเสมอ และป้องกันการดึงผิดปลั๊ก</w:t>
      </w:r>
    </w:p>
    <w:p w:rsidR="00B81A90" w:rsidRDefault="00B81A90" w:rsidP="00B81A9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หากอุณหภูมิตู้เย็นต่ำกว่า </w:t>
      </w:r>
      <w:r w:rsidRPr="00B81A90">
        <w:rPr>
          <w:rFonts w:ascii="TH SarabunPSK" w:hAnsi="TH SarabunPSK" w:cs="TH SarabunPSK"/>
          <w:sz w:val="32"/>
          <w:szCs w:val="32"/>
        </w:rPr>
        <w:t>+2°C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ให้ดำเนินการดังนี้</w:t>
      </w:r>
    </w:p>
    <w:p w:rsidR="00B81A90" w:rsidRPr="00B81A90" w:rsidRDefault="00B81A90" w:rsidP="00B81A90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 xml:space="preserve">ปรับปุ่ม </w:t>
      </w:r>
      <w:r w:rsidRPr="00B81A90">
        <w:rPr>
          <w:rFonts w:ascii="TH SarabunPSK" w:hAnsi="TH SarabunPSK" w:cs="TH SarabunPSK"/>
          <w:sz w:val="32"/>
          <w:szCs w:val="32"/>
        </w:rPr>
        <w:t xml:space="preserve">Thermostat </w:t>
      </w:r>
      <w:r w:rsidRPr="00B81A90">
        <w:rPr>
          <w:rFonts w:ascii="TH SarabunPSK" w:hAnsi="TH SarabunPSK" w:cs="TH SarabunPSK"/>
          <w:sz w:val="32"/>
          <w:szCs w:val="32"/>
          <w:cs/>
        </w:rPr>
        <w:t>ที่ตั้งไว้เดิมเพื่อทำให้อุณหภูมิสูงขึ้น</w:t>
      </w:r>
    </w:p>
    <w:p w:rsidR="00B81A90" w:rsidRDefault="00B81A90" w:rsidP="00B81A9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หากอุณหภูมิต่ำกว่า 0°</w:t>
      </w:r>
      <w:r w:rsidRPr="00B81A90">
        <w:rPr>
          <w:rFonts w:ascii="TH SarabunPSK" w:hAnsi="TH SarabunPSK" w:cs="TH SarabunPSK"/>
          <w:sz w:val="32"/>
          <w:szCs w:val="32"/>
        </w:rPr>
        <w:t xml:space="preserve">C </w:t>
      </w:r>
      <w:r w:rsidRPr="00B81A90">
        <w:rPr>
          <w:rFonts w:ascii="TH SarabunPSK" w:hAnsi="TH SarabunPSK" w:cs="TH SarabunPSK"/>
          <w:sz w:val="32"/>
          <w:szCs w:val="32"/>
          <w:cs/>
        </w:rPr>
        <w:t xml:space="preserve">ให้ตรวจสอบลักษณะทางกายภาพของวัคซีนที่ไวต่อความเย็นจัดว่ามีการเปลี่ยนแปลงที่ทำให้วัคซีนเสื่อมสภาพจากการแช่แข็งหรือไม่ </w:t>
      </w:r>
    </w:p>
    <w:p w:rsidR="00B81A90" w:rsidRDefault="00B81A90" w:rsidP="00B81A9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หากอุณหภูมิตู้เย็น</w:t>
      </w:r>
      <w:r w:rsidRPr="0054218A">
        <w:rPr>
          <w:rFonts w:ascii="TH SarabunPSK" w:hAnsi="TH SarabunPSK" w:cs="TH SarabunPSK"/>
          <w:sz w:val="32"/>
          <w:szCs w:val="32"/>
          <w:cs/>
        </w:rPr>
        <w:t>สูงกว่า +8°</w:t>
      </w:r>
      <w:r w:rsidRPr="0054218A">
        <w:rPr>
          <w:rFonts w:ascii="TH SarabunPSK" w:hAnsi="TH SarabunPSK" w:cs="TH SarabunPSK"/>
          <w:sz w:val="32"/>
          <w:szCs w:val="32"/>
        </w:rPr>
        <w:t>C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ให้ดำเนินการดังนี้</w:t>
      </w:r>
    </w:p>
    <w:p w:rsidR="00B81A90" w:rsidRDefault="00B81A90" w:rsidP="00B81A9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ตรวจดูว่าตู้เย็นยังทำงาน หรือมีกระแสไฟฟ้าเข้าตู้เย็นหรือไม่</w:t>
      </w:r>
    </w:p>
    <w:p w:rsidR="00B81A90" w:rsidRPr="00B81A90" w:rsidRDefault="00B81A90" w:rsidP="00B81A9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ตรวจสอบประตูว่าปิดสนิทดีหรือไม่ ขอบยางเสื่อมสภาพหรือไม่</w:t>
      </w:r>
    </w:p>
    <w:p w:rsidR="00B81A90" w:rsidRPr="00B81A90" w:rsidRDefault="00B81A90" w:rsidP="00B81A9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ตรวจสอบช่องแช่</w:t>
      </w:r>
      <w:r w:rsidR="00415945">
        <w:rPr>
          <w:rFonts w:ascii="TH SarabunPSK" w:hAnsi="TH SarabunPSK" w:cs="TH SarabunPSK"/>
          <w:sz w:val="32"/>
          <w:szCs w:val="32"/>
          <w:cs/>
        </w:rPr>
        <w:t xml:space="preserve">แข็งว่ามีน้ำแข็งหนาเกินกว่า 5 </w:t>
      </w:r>
      <w:r w:rsidR="00415945">
        <w:rPr>
          <w:rFonts w:ascii="TH SarabunPSK" w:hAnsi="TH SarabunPSK" w:cs="TH SarabunPSK" w:hint="cs"/>
          <w:sz w:val="32"/>
          <w:szCs w:val="32"/>
          <w:cs/>
        </w:rPr>
        <w:t>มิลลิเมตร</w:t>
      </w:r>
      <w:r w:rsidRPr="00B81A90">
        <w:rPr>
          <w:rFonts w:ascii="TH SarabunPSK" w:hAnsi="TH SarabunPSK" w:cs="TH SarabunPSK"/>
          <w:sz w:val="32"/>
          <w:szCs w:val="32"/>
          <w:cs/>
        </w:rPr>
        <w:t>หรือท่อกระจายความเย็นอุดตันหรือไม่</w:t>
      </w:r>
    </w:p>
    <w:p w:rsidR="00B81A90" w:rsidRPr="00B81A90" w:rsidRDefault="00B81A90" w:rsidP="00B81A9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ปรับปุ่ม</w:t>
      </w:r>
      <w:r w:rsidRPr="00B81A90">
        <w:rPr>
          <w:rFonts w:ascii="TH SarabunPSK" w:hAnsi="TH SarabunPSK" w:cs="TH SarabunPSK"/>
          <w:sz w:val="32"/>
          <w:szCs w:val="32"/>
        </w:rPr>
        <w:t xml:space="preserve">Thermostat </w:t>
      </w:r>
      <w:r w:rsidRPr="00B81A90">
        <w:rPr>
          <w:rFonts w:ascii="TH SarabunPSK" w:hAnsi="TH SarabunPSK" w:cs="TH SarabunPSK"/>
          <w:sz w:val="32"/>
          <w:szCs w:val="32"/>
          <w:cs/>
        </w:rPr>
        <w:t>ที่ตั้งไว้เดิมเพื่อทำให้อุณหภูมิต่ำลง แ</w:t>
      </w:r>
      <w:r w:rsidR="00415945">
        <w:rPr>
          <w:rFonts w:ascii="TH SarabunPSK" w:hAnsi="TH SarabunPSK" w:cs="TH SarabunPSK"/>
          <w:sz w:val="32"/>
          <w:szCs w:val="32"/>
          <w:cs/>
        </w:rPr>
        <w:t>ละติดตามดูอุณหภูมิไม่ให้ต่ำกว่า</w:t>
      </w:r>
      <w:r w:rsidR="004159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1A90">
        <w:rPr>
          <w:rFonts w:ascii="TH SarabunPSK" w:hAnsi="TH SarabunPSK" w:cs="TH SarabunPSK"/>
          <w:sz w:val="32"/>
          <w:szCs w:val="32"/>
          <w:cs/>
        </w:rPr>
        <w:t>+2°</w:t>
      </w:r>
      <w:r w:rsidRPr="00B81A90">
        <w:rPr>
          <w:rFonts w:ascii="TH SarabunPSK" w:hAnsi="TH SarabunPSK" w:cs="TH SarabunPSK"/>
          <w:sz w:val="32"/>
          <w:szCs w:val="32"/>
        </w:rPr>
        <w:t>C</w:t>
      </w:r>
    </w:p>
    <w:p w:rsidR="00B81A90" w:rsidRPr="00B81A90" w:rsidRDefault="00B81A90" w:rsidP="00B81A90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81A90">
        <w:rPr>
          <w:rFonts w:ascii="TH SarabunPSK" w:hAnsi="TH SarabunPSK" w:cs="TH SarabunPSK"/>
          <w:sz w:val="32"/>
          <w:szCs w:val="32"/>
          <w:cs/>
        </w:rPr>
        <w:t>ระหว่างซ่อมตู้เย็นหรือทำการละลายน้ำแข็ง ให้ย้ายวัคซีนไปเก็บไว้ในตู้เย็นอื่น หรือหีบเย็น/กระติกวัคซีน</w:t>
      </w:r>
    </w:p>
    <w:p w:rsidR="00B81A90" w:rsidRPr="0054218A" w:rsidRDefault="00B81A90" w:rsidP="00F7576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27CC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กรณีต่อไปนี้ห้าม</w:t>
      </w:r>
      <w:r w:rsidRPr="0054218A">
        <w:rPr>
          <w:rFonts w:ascii="TH SarabunPSK" w:hAnsi="TH SarabunPSK" w:cs="TH SarabunPSK"/>
          <w:sz w:val="32"/>
          <w:szCs w:val="32"/>
          <w:cs/>
        </w:rPr>
        <w:t xml:space="preserve">ปรับ </w:t>
      </w:r>
      <w:r w:rsidRPr="0054218A">
        <w:rPr>
          <w:rFonts w:ascii="TH SarabunPSK" w:hAnsi="TH SarabunPSK" w:cs="TH SarabunPSK"/>
          <w:sz w:val="32"/>
          <w:szCs w:val="32"/>
        </w:rPr>
        <w:t xml:space="preserve">Thermostat </w:t>
      </w:r>
      <w:r w:rsidR="00AE5A1C">
        <w:rPr>
          <w:rFonts w:ascii="TH SarabunPSK" w:hAnsi="TH SarabunPSK" w:cs="TH SarabunPSK"/>
          <w:sz w:val="32"/>
          <w:szCs w:val="32"/>
          <w:cs/>
        </w:rPr>
        <w:t>ให้อุณหภูมิต่ำลง</w:t>
      </w:r>
      <w:r w:rsidR="00AE5A1C">
        <w:rPr>
          <w:rFonts w:ascii="TH SarabunPSK" w:hAnsi="TH SarabunPSK" w:cs="TH SarabunPSK" w:hint="cs"/>
          <w:sz w:val="32"/>
          <w:szCs w:val="32"/>
          <w:cs/>
        </w:rPr>
        <w:t xml:space="preserve"> ได้แก่ </w:t>
      </w:r>
      <w:r w:rsidR="00AE5A1C">
        <w:rPr>
          <w:rFonts w:ascii="TH SarabunPSK" w:hAnsi="TH SarabunPSK" w:cs="TH SarabunPSK"/>
          <w:sz w:val="32"/>
          <w:szCs w:val="32"/>
          <w:cs/>
        </w:rPr>
        <w:t>หลังไฟฟ้าดับให้รอจ</w:t>
      </w:r>
      <w:r w:rsidR="00AE5A1C">
        <w:rPr>
          <w:rFonts w:ascii="TH SarabunPSK" w:hAnsi="TH SarabunPSK" w:cs="TH SarabunPSK" w:hint="cs"/>
          <w:sz w:val="32"/>
          <w:szCs w:val="32"/>
          <w:cs/>
        </w:rPr>
        <w:t>น</w:t>
      </w:r>
      <w:r w:rsidRPr="0054218A">
        <w:rPr>
          <w:rFonts w:ascii="TH SarabunPSK" w:hAnsi="TH SarabunPSK" w:cs="TH SarabunPSK"/>
          <w:sz w:val="32"/>
          <w:szCs w:val="32"/>
          <w:cs/>
        </w:rPr>
        <w:t>กระแสไฟฟ้ากลับเข้าสู่ภาว</w:t>
      </w:r>
      <w:r w:rsidR="00AE5A1C">
        <w:rPr>
          <w:rFonts w:ascii="TH SarabunPSK" w:hAnsi="TH SarabunPSK" w:cs="TH SarabunPSK"/>
          <w:sz w:val="32"/>
          <w:szCs w:val="32"/>
          <w:cs/>
        </w:rPr>
        <w:t>ะปกติและอุณหภูมิกลับมาคงที่แล้ว</w:t>
      </w:r>
      <w:r w:rsidRPr="0054218A">
        <w:rPr>
          <w:rFonts w:ascii="TH SarabunPSK" w:hAnsi="TH SarabunPSK" w:cs="TH SarabunPSK"/>
          <w:sz w:val="32"/>
          <w:szCs w:val="32"/>
          <w:cs/>
        </w:rPr>
        <w:t>จึงค่อยปรับ</w:t>
      </w:r>
      <w:r w:rsidRPr="0054218A">
        <w:rPr>
          <w:rFonts w:ascii="TH SarabunPSK" w:hAnsi="TH SarabunPSK" w:cs="TH SarabunPSK"/>
          <w:sz w:val="32"/>
          <w:szCs w:val="32"/>
        </w:rPr>
        <w:t>Thermostat</w:t>
      </w:r>
      <w:r w:rsidRPr="0054218A">
        <w:rPr>
          <w:rFonts w:ascii="TH SarabunPSK" w:hAnsi="TH SarabunPSK" w:cs="TH SarabunPSK"/>
          <w:sz w:val="32"/>
          <w:szCs w:val="32"/>
          <w:cs/>
        </w:rPr>
        <w:t>ตามความเหมาะสม</w:t>
      </w:r>
      <w:r w:rsidR="00AE5A1C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54218A">
        <w:rPr>
          <w:rFonts w:ascii="TH SarabunPSK" w:hAnsi="TH SarabunPSK" w:cs="TH SarabunPSK"/>
          <w:sz w:val="32"/>
          <w:szCs w:val="32"/>
          <w:cs/>
        </w:rPr>
        <w:t>เมื่อ</w:t>
      </w:r>
      <w:r w:rsidR="00AE5A1C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54218A">
        <w:rPr>
          <w:rFonts w:ascii="TH SarabunPSK" w:hAnsi="TH SarabunPSK" w:cs="TH SarabunPSK"/>
          <w:sz w:val="32"/>
          <w:szCs w:val="32"/>
          <w:cs/>
        </w:rPr>
        <w:t>นำวัคซีนที่เบิกมาใหม่เข้าตู้เย็น (เพราะอาจทำให้อุณหภูมิลดต่ำเกินไป)</w:t>
      </w:r>
      <w:bookmarkStart w:id="0" w:name="_GoBack"/>
      <w:bookmarkEnd w:id="0"/>
    </w:p>
    <w:p w:rsidR="0054218A" w:rsidRPr="00415945" w:rsidRDefault="00415945" w:rsidP="0041594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ควรมีการจัดทำผัง</w:t>
      </w:r>
      <w:r w:rsidRPr="00415945">
        <w:rPr>
          <w:rFonts w:ascii="TH SarabunPSK" w:hAnsi="TH SarabunPSK" w:cs="TH SarabunPSK"/>
          <w:sz w:val="32"/>
          <w:szCs w:val="32"/>
          <w:cs/>
        </w:rPr>
        <w:t>การเตรียมความพร้อมกรณีฉุกเฉินในระบบลูกโซ่ความเย็น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415945">
        <w:rPr>
          <w:rFonts w:ascii="TH SarabunPSK" w:hAnsi="TH SarabunPSK" w:cs="TH SarabunPSK"/>
          <w:sz w:val="32"/>
          <w:szCs w:val="32"/>
          <w:cs/>
        </w:rPr>
        <w:t>ให้ผู้ปฏิบัติสามารถ</w:t>
      </w:r>
      <w:r>
        <w:rPr>
          <w:rFonts w:ascii="TH SarabunPSK" w:hAnsi="TH SarabunPSK" w:cs="TH SarabunPSK"/>
          <w:sz w:val="32"/>
          <w:szCs w:val="32"/>
          <w:cs/>
        </w:rPr>
        <w:t>ดำเนินการได้อย่างถูกต้องรวดเร็ว</w:t>
      </w:r>
      <w:r w:rsidRPr="00415945">
        <w:rPr>
          <w:rFonts w:ascii="TH SarabunPSK" w:hAnsi="TH SarabunPSK" w:cs="TH SarabunPSK"/>
          <w:sz w:val="32"/>
          <w:szCs w:val="32"/>
          <w:cs/>
        </w:rPr>
        <w:t>และลดความสูญเสียที่อาจเกิดขึ้นได้</w:t>
      </w:r>
    </w:p>
    <w:p w:rsidR="00B81A90" w:rsidRDefault="00B81A90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5769" w:rsidRDefault="00F75769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5769" w:rsidRDefault="00F75769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5769" w:rsidRDefault="00F75769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5945" w:rsidRDefault="00415945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5769" w:rsidRDefault="00F75769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18A" w:rsidRPr="0054218A" w:rsidRDefault="0054218A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218A" w:rsidRPr="003A27CC" w:rsidRDefault="0054218A" w:rsidP="0091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A27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ผังการเตรียมความพร้อมกรณีฉุกเฉินในระบบลูกโซ่ความเย็น</w:t>
      </w:r>
    </w:p>
    <w:p w:rsidR="00D17D14" w:rsidRPr="0054218A" w:rsidRDefault="003A27CC" w:rsidP="00D17D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4218A">
        <w:rPr>
          <w:rFonts w:ascii="TH SarabunPSK" w:hAnsi="TH SarabunPSK" w:cs="TH SarabunPSK"/>
          <w:sz w:val="32"/>
          <w:szCs w:val="32"/>
          <w:cs/>
        </w:rPr>
        <w:t>ผังเตรียมความพร้อมกรณีมีเหตุการณ์ฉุกเฉินเกิดขึ้น</w:t>
      </w:r>
      <w:r w:rsidR="00911C53">
        <w:rPr>
          <w:rFonts w:ascii="TH SarabunPSK" w:hAnsi="TH SarabunPSK" w:cs="TH SarabunPSK" w:hint="cs"/>
          <w:sz w:val="32"/>
          <w:szCs w:val="32"/>
          <w:cs/>
        </w:rPr>
        <w:t>ในระบบลูกโซ่ความเย็น เป็นสิ่งจำเป็นในการบริหารจัดการวัคซีน ซึ่งจะทำให้</w:t>
      </w:r>
      <w:r>
        <w:rPr>
          <w:rFonts w:ascii="TH SarabunPSK" w:hAnsi="TH SarabunPSK" w:cs="TH SarabunPSK" w:hint="cs"/>
          <w:sz w:val="32"/>
          <w:szCs w:val="32"/>
          <w:cs/>
        </w:rPr>
        <w:t>ผู้ปฏิบัติสามารถดำเนินการได้อย่าง</w:t>
      </w:r>
      <w:r w:rsidR="00911C53">
        <w:rPr>
          <w:rFonts w:ascii="TH SarabunPSK" w:hAnsi="TH SarabunPSK" w:cs="TH SarabunPSK" w:hint="cs"/>
          <w:sz w:val="32"/>
          <w:szCs w:val="32"/>
          <w:cs/>
        </w:rPr>
        <w:t>ถูกต้องรวดเร็ว และลดความสูญเสียที่อาจเกิดขึ้นได้</w:t>
      </w:r>
      <w:r w:rsidR="00D17D14">
        <w:rPr>
          <w:rFonts w:ascii="TH SarabunPSK" w:hAnsi="TH SarabunPSK" w:cs="TH SarabunPSK" w:hint="cs"/>
          <w:sz w:val="32"/>
          <w:szCs w:val="32"/>
          <w:cs/>
        </w:rPr>
        <w:t>จากกรณีฉุกเฉินต่อระบบลูกโซ่ความเย็น</w:t>
      </w:r>
      <w:r w:rsidRPr="0054218A">
        <w:rPr>
          <w:rFonts w:ascii="TH SarabunPSK" w:hAnsi="TH SarabunPSK" w:cs="TH SarabunPSK"/>
          <w:sz w:val="32"/>
          <w:szCs w:val="32"/>
          <w:cs/>
        </w:rPr>
        <w:t xml:space="preserve"> โดยติดไว้หน้าตู้เย็นเพื่อให้มองเห็น</w:t>
      </w:r>
      <w:r w:rsidR="00D17D14">
        <w:rPr>
          <w:rFonts w:ascii="TH SarabunPSK" w:hAnsi="TH SarabunPSK" w:cs="TH SarabunPSK"/>
          <w:sz w:val="32"/>
          <w:szCs w:val="32"/>
          <w:cs/>
        </w:rPr>
        <w:t>ได้ชัดเจน</w:t>
      </w:r>
      <w:r w:rsidRPr="0054218A">
        <w:rPr>
          <w:rFonts w:ascii="TH SarabunPSK" w:hAnsi="TH SarabunPSK" w:cs="TH SarabunPSK"/>
          <w:sz w:val="32"/>
          <w:szCs w:val="32"/>
          <w:cs/>
        </w:rPr>
        <w:t>และ</w:t>
      </w:r>
      <w:r w:rsidR="00D17D14" w:rsidRPr="0054218A">
        <w:rPr>
          <w:rFonts w:ascii="TH SarabunPSK" w:hAnsi="TH SarabunPSK" w:cs="TH SarabunPSK"/>
          <w:sz w:val="32"/>
          <w:szCs w:val="32"/>
          <w:cs/>
        </w:rPr>
        <w:t>ควรมีการซักซ้อมหรือซ้อมเตรียมความพร้อ</w:t>
      </w:r>
      <w:r w:rsidR="00D17D14">
        <w:rPr>
          <w:rFonts w:ascii="TH SarabunPSK" w:hAnsi="TH SarabunPSK" w:cs="TH SarabunPSK"/>
          <w:sz w:val="32"/>
          <w:szCs w:val="32"/>
          <w:cs/>
        </w:rPr>
        <w:t>มเจ้าหน้าที่ที่ทำงานร่วมกันด้วย</w:t>
      </w:r>
      <w:r w:rsidR="00D17D14" w:rsidRPr="0054218A">
        <w:rPr>
          <w:rFonts w:ascii="TH SarabunPSK" w:hAnsi="TH SarabunPSK" w:cs="TH SarabunPSK"/>
          <w:sz w:val="32"/>
          <w:szCs w:val="32"/>
          <w:cs/>
        </w:rPr>
        <w:t>เพื่อให้สามารถปฏิบัติได้อย่างถูกต้องเหมาะสม</w:t>
      </w:r>
    </w:p>
    <w:p w:rsidR="003A27CC" w:rsidRPr="0054218A" w:rsidRDefault="003A27CC" w:rsidP="00911C5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A27CC" w:rsidRDefault="00D17D14" w:rsidP="005421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F8AE950" wp14:editId="59EFC1C3">
            <wp:extent cx="5731510" cy="5485874"/>
            <wp:effectExtent l="0" t="0" r="2540" b="635"/>
            <wp:docPr id="1" name="Picture 1" descr="mapemergen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pemergenc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48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27CC" w:rsidSect="0041594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4200E"/>
    <w:multiLevelType w:val="hybridMultilevel"/>
    <w:tmpl w:val="F594E2D4"/>
    <w:lvl w:ilvl="0" w:tplc="068474D8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CCD46EA"/>
    <w:multiLevelType w:val="hybridMultilevel"/>
    <w:tmpl w:val="C7C69CAE"/>
    <w:lvl w:ilvl="0" w:tplc="3112F4E0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211556D"/>
    <w:multiLevelType w:val="hybridMultilevel"/>
    <w:tmpl w:val="7F0EC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18A"/>
    <w:rsid w:val="003A27CC"/>
    <w:rsid w:val="00415945"/>
    <w:rsid w:val="0054218A"/>
    <w:rsid w:val="006D0A02"/>
    <w:rsid w:val="00911C53"/>
    <w:rsid w:val="00AE5A1C"/>
    <w:rsid w:val="00B81A90"/>
    <w:rsid w:val="00D17D14"/>
    <w:rsid w:val="00F7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A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7D1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17D1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A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7D1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17D1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IT-SISAT</dc:creator>
  <cp:lastModifiedBy>IT-SISAT</cp:lastModifiedBy>
  <cp:revision>4</cp:revision>
  <dcterms:created xsi:type="dcterms:W3CDTF">2019-08-09T07:39:00Z</dcterms:created>
  <dcterms:modified xsi:type="dcterms:W3CDTF">2019-08-09T07:52:00Z</dcterms:modified>
</cp:coreProperties>
</file>